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99c9bdf0d49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DENTAL RADIOLOGI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DENTAL RADIOLOGI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cadd2971904085"/>
      <w:footerReference xmlns:r="http://schemas.openxmlformats.org/officeDocument/2006/relationships" w:type="default" r:id="Rfed8a496bedd4e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DENTAL RADIOLOGI AS   ·   Org.nr 922 024 928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DENTAL RADIOLOGI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cadd2971904085" /><Relationship Type="http://schemas.openxmlformats.org/officeDocument/2006/relationships/footer" Target="/word/footer1.xml" Id="Rfed8a496bedd4edd" /></Relationships>
</file>