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772d5c30346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a475b1a1fc154bef"/>
      <w:footerReference xmlns:r="http://schemas.openxmlformats.org/officeDocument/2006/relationships" w:type="default" r:id="R6fd942cf4a29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5b1a1fc154bef" /><Relationship Type="http://schemas.openxmlformats.org/officeDocument/2006/relationships/footer" Target="/word/footer1.xml" Id="R6fd942cf4a294c6a" /></Relationships>
</file>