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0422ebd2947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 VIDEREGÅENDE SKOLE TRØNDELAG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 VIDEREGÅENDE SKOLE TRØNDELAG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765caf3b94c99"/>
      <w:footerReference xmlns:r="http://schemas.openxmlformats.org/officeDocument/2006/relationships" w:type="default" r:id="Re702c57e65df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TRØNDELAG   ·   Org.nr 971 574 909   ·   Østre Rosten 35   ·   7075 TILLER   ·   Tlf. 72 89 49 40   ·   kvt@kvt.vgs.no   ·   www.kvt.vgs.no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TRØNDELAG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765caf3b94c99" /><Relationship Type="http://schemas.openxmlformats.org/officeDocument/2006/relationships/footer" Target="/word/footer1.xml" Id="Re702c57e65df4180" /></Relationships>
</file>