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b3b49da2742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MAMUT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fd5af31639754143"/>
      <w:footerReference xmlns:r="http://schemas.openxmlformats.org/officeDocument/2006/relationships" w:type="default" r:id="Rd31366fb339b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af31639754143" /><Relationship Type="http://schemas.openxmlformats.org/officeDocument/2006/relationships/footer" Target="/word/footer1.xml" Id="Rd31366fb339b47c0" /></Relationships>
</file>