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ad2e3f44d142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FJORDSMOLT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FJORDSMOLT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f4bce6272b41b8"/>
      <w:footerReference xmlns:r="http://schemas.openxmlformats.org/officeDocument/2006/relationships" w:type="default" r:id="Re5ed08237c6f4f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FJORDSMOLT AS   ·   Org.nr 976 020 618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FJORDSMOLT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f4bce6272b41b8" /><Relationship Type="http://schemas.openxmlformats.org/officeDocument/2006/relationships/footer" Target="/word/footer1.xml" Id="Re5ed08237c6f4f08" /></Relationships>
</file>