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b377cdd93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KOTENG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KOTENG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bc7c8386814f2a"/>
      <w:footerReference xmlns:r="http://schemas.openxmlformats.org/officeDocument/2006/relationships" w:type="default" r:id="R0af8548d1ed1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KOTENG EIENDOM AS   ·   Org.nr 981 039 939   ·   Travbanevegen 2   ·   7061 TRONDHEIM   ·   Tlf. 73 80 22 23   ·   koteng@koteng.no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KOTENG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c7c8386814f2a" /><Relationship Type="http://schemas.openxmlformats.org/officeDocument/2006/relationships/footer" Target="/word/footer1.xml" Id="R0af8548d1ed14c8f" /></Relationships>
</file>