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4f5524174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7f6ed77c509e4d0c"/>
      <w:footerReference xmlns:r="http://schemas.openxmlformats.org/officeDocument/2006/relationships" w:type="default" r:id="Rbe50a0f6fd0b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ed77c509e4d0c" /><Relationship Type="http://schemas.openxmlformats.org/officeDocument/2006/relationships/footer" Target="/word/footer1.xml" Id="Rbe50a0f6fd0b4fc6" /></Relationships>
</file>