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7a4a1239e4e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67563d89bd4f9a"/>
      <w:footerReference xmlns:r="http://schemas.openxmlformats.org/officeDocument/2006/relationships" w:type="default" r:id="R2ead6f17c35d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67563d89bd4f9a" /><Relationship Type="http://schemas.openxmlformats.org/officeDocument/2006/relationships/footer" Target="/word/footer1.xml" Id="R2ead6f17c35d4910" /></Relationships>
</file>