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4ec2919870474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ORDREBEKREFTELSE</w:t>
      </w:r>
    </w:p>
    <w:p>
      <w:pPr>
        <w:spacing w:after="200"/>
      </w:pPr>
      <w:r>
        <w:rPr>
          <w:rFonts w:ascii="Calibri" w:hAnsi="Calibri"/>
          <w:sz w:val="22"/>
        </w:rPr>
        <w:t xml:space="preserve">Takk for din bestilling. Vi bekrefter herved følgende ordre: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Ordrenr.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Ordredato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Avtalt levering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Referanse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[deres ref.]</w:t>
            </w:r>
          </w:p>
        </w:tc>
      </w:tr>
    </w:tbl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Ta gjerne kontakt dersom noe i bestillingen skulle være feil.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MASST RÅDGIVNING AS</w:t>
      </w:r>
    </w:p>
    <w:sectPr>
      <w:headerReference xmlns:r="http://schemas.openxmlformats.org/officeDocument/2006/relationships" w:type="default" r:id="R8b9aec94da524d7a"/>
      <w:footerReference xmlns:r="http://schemas.openxmlformats.org/officeDocument/2006/relationships" w:type="default" r:id="R3aac201c14cb4b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9aec94da524d7a" /><Relationship Type="http://schemas.openxmlformats.org/officeDocument/2006/relationships/footer" Target="/word/footer1.xml" Id="R3aac201c14cb4b7a" /></Relationships>
</file>